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530B" w14:textId="33E61CC8" w:rsidR="00BF14FD" w:rsidRPr="00236CB7" w:rsidRDefault="00236CB7" w:rsidP="00236CB7">
      <w:pPr>
        <w:bidi/>
        <w:jc w:val="center"/>
        <w:rPr>
          <w:sz w:val="52"/>
          <w:szCs w:val="52"/>
        </w:rPr>
      </w:pPr>
      <w:r w:rsidRPr="00236CB7">
        <w:rPr>
          <w:sz w:val="52"/>
          <w:szCs w:val="52"/>
          <w:rtl/>
        </w:rPr>
        <w:t>نختتم بحثنا الذي بحثنا فيه عن مختلف العوامل والأسباب المؤدية إلى (اسم المشكلة أو القضية أو عنوان البحث)، حيث استعرضنا تفصيليًا الدوافع والمحركات التي تقف خلف هذه الإشكالية، وتطرقنا كذلك إلى (ملخص بسيط للأفكار والنتائج والتوصيات التي تناولها البحث)، ونوجه توصية للأفراد بضرورة الالتزام بأبرز القوانين والمعايير المرتبطة بموضوع دراستنا، ونرفع أكف الضراعة إلى الله -عز وجل- أن يجعل هذا البحث مثقلًا في ميزان أعمالنا وأعمالكم يوم الحساب، ونسأله سبحانه وتعالى أن يوفقنا لإنجاز المزيد من الأبحاث النافعة التي تُسهم في خدمة المسلمين والأمة الإسلامية ككل، ولله الحمد الذي بفضله تتم الأمور الصالحة</w:t>
      </w:r>
      <w:r w:rsidRPr="00236CB7">
        <w:rPr>
          <w:sz w:val="52"/>
          <w:szCs w:val="52"/>
        </w:rPr>
        <w:t>.</w:t>
      </w:r>
    </w:p>
    <w:sectPr w:rsidR="00BF14FD" w:rsidRPr="00236CB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FD"/>
    <w:rsid w:val="00236CB7"/>
    <w:rsid w:val="00BF1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01188-CB57-44DF-8FAC-2FD6CBAB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NasR</dc:creator>
  <cp:keywords/>
  <dc:description/>
  <cp:lastModifiedBy>‪AhMaD NasR</cp:lastModifiedBy>
  <cp:revision>2</cp:revision>
  <dcterms:created xsi:type="dcterms:W3CDTF">2023-12-23T20:57:00Z</dcterms:created>
  <dcterms:modified xsi:type="dcterms:W3CDTF">2023-12-23T20:57:00Z</dcterms:modified>
</cp:coreProperties>
</file>